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Theme="minorEastAsia"/>
          <w:b/>
          <w:bCs/>
          <w:sz w:val="28"/>
          <w:szCs w:val="36"/>
          <w:lang w:val="en-US" w:eastAsia="zh-CN"/>
        </w:rPr>
      </w:pPr>
      <w:r>
        <w:rPr>
          <w:rFonts w:hint="eastAsia"/>
          <w:b/>
          <w:bCs/>
          <w:sz w:val="28"/>
          <w:szCs w:val="36"/>
        </w:rPr>
        <w:t>陕西中医药大学第二附属</w:t>
      </w:r>
      <w:r>
        <w:rPr>
          <w:rFonts w:hint="eastAsia"/>
          <w:b/>
          <w:bCs/>
          <w:sz w:val="28"/>
          <w:szCs w:val="36"/>
          <w:lang w:eastAsia="zh-CN"/>
        </w:rPr>
        <w:t>医院</w:t>
      </w:r>
      <w:r>
        <w:rPr>
          <w:rFonts w:hint="eastAsia"/>
          <w:b/>
          <w:bCs/>
          <w:sz w:val="28"/>
          <w:szCs w:val="36"/>
        </w:rPr>
        <w:t>秦都院区5号住院楼屋顶</w:t>
      </w:r>
      <w:r>
        <w:rPr>
          <w:rFonts w:hint="eastAsia"/>
          <w:b/>
          <w:bCs/>
          <w:sz w:val="28"/>
          <w:szCs w:val="36"/>
          <w:lang w:eastAsia="zh-CN"/>
        </w:rPr>
        <w:t>简易房</w:t>
      </w:r>
      <w:r>
        <w:rPr>
          <w:rFonts w:hint="eastAsia"/>
          <w:b/>
          <w:bCs/>
          <w:sz w:val="28"/>
          <w:szCs w:val="36"/>
        </w:rPr>
        <w:t>改造项目</w:t>
      </w:r>
      <w:r>
        <w:rPr>
          <w:rFonts w:hint="eastAsia"/>
          <w:b/>
          <w:bCs/>
          <w:sz w:val="28"/>
          <w:szCs w:val="36"/>
          <w:lang w:eastAsia="zh-CN"/>
        </w:rPr>
        <w:t>询价公告</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rPr>
      </w:pP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rPr>
        <w:t>根据医院要求，就我院秦都院区5号住院楼屋顶简易房改造项目</w:t>
      </w:r>
      <w:r>
        <w:rPr>
          <w:rFonts w:hint="eastAsia"/>
          <w:sz w:val="24"/>
          <w:szCs w:val="32"/>
          <w:lang w:eastAsia="zh-CN"/>
        </w:rPr>
        <w:t>进行</w:t>
      </w:r>
      <w:r>
        <w:rPr>
          <w:rFonts w:hint="eastAsia"/>
          <w:sz w:val="24"/>
          <w:szCs w:val="32"/>
        </w:rPr>
        <w:t>询价工作，具体情况详见以下信息。</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rPr>
        <w:t>项目名称：陕西中医药大学第二附属医院</w:t>
      </w:r>
      <w:r>
        <w:rPr>
          <w:rFonts w:hint="eastAsia"/>
          <w:sz w:val="24"/>
          <w:szCs w:val="32"/>
          <w:lang w:eastAsia="zh-CN"/>
        </w:rPr>
        <w:t>秦都院区5号住院楼屋顶简易房改造项目</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lang w:eastAsia="zh-CN"/>
        </w:rPr>
        <w:t>项目最高限价</w:t>
      </w:r>
      <w:r>
        <w:rPr>
          <w:rFonts w:hint="eastAsia"/>
          <w:sz w:val="24"/>
          <w:szCs w:val="32"/>
        </w:rPr>
        <w:t>：人民币</w:t>
      </w:r>
      <w:r>
        <w:rPr>
          <w:rFonts w:hint="eastAsia"/>
          <w:sz w:val="24"/>
          <w:szCs w:val="32"/>
          <w:lang w:val="en-US" w:eastAsia="zh-CN"/>
        </w:rPr>
        <w:t>179520.34</w:t>
      </w:r>
      <w:r>
        <w:rPr>
          <w:rFonts w:hint="eastAsia"/>
          <w:sz w:val="24"/>
          <w:szCs w:val="32"/>
        </w:rPr>
        <w:t>元</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lang w:eastAsia="zh-CN"/>
        </w:rPr>
      </w:pPr>
      <w:r>
        <w:rPr>
          <w:rFonts w:hint="eastAsia"/>
          <w:sz w:val="24"/>
          <w:szCs w:val="32"/>
          <w:lang w:eastAsia="zh-CN"/>
        </w:rPr>
        <w:t>三、</w:t>
      </w:r>
      <w:r>
        <w:rPr>
          <w:rFonts w:hint="eastAsia"/>
          <w:sz w:val="24"/>
          <w:szCs w:val="32"/>
        </w:rPr>
        <w:t>项目概况：</w:t>
      </w:r>
      <w:r>
        <w:rPr>
          <w:rFonts w:hint="eastAsia"/>
          <w:sz w:val="24"/>
          <w:szCs w:val="32"/>
          <w:lang w:eastAsia="zh-CN"/>
        </w:rPr>
        <w:t>详见施工示意图及工程量清单。</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lang w:eastAsia="zh-CN"/>
        </w:rPr>
        <w:t>四、质量</w:t>
      </w:r>
      <w:r>
        <w:rPr>
          <w:rFonts w:hint="eastAsia"/>
          <w:sz w:val="24"/>
          <w:szCs w:val="32"/>
        </w:rPr>
        <w:t>要求：</w:t>
      </w:r>
      <w:r>
        <w:rPr>
          <w:rFonts w:hint="eastAsia"/>
          <w:sz w:val="24"/>
          <w:szCs w:val="32"/>
          <w:lang w:eastAsia="zh-CN"/>
        </w:rPr>
        <w:t>合格。</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lang w:eastAsia="zh-CN"/>
        </w:rPr>
        <w:t>五、施工</w:t>
      </w:r>
      <w:r>
        <w:rPr>
          <w:rFonts w:hint="eastAsia"/>
          <w:sz w:val="24"/>
          <w:szCs w:val="32"/>
        </w:rPr>
        <w:t>单位资质要求：</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lang w:val="en-US" w:eastAsia="zh-CN"/>
        </w:rPr>
        <w:t>1、</w:t>
      </w:r>
      <w:r>
        <w:rPr>
          <w:rFonts w:hint="eastAsia"/>
          <w:sz w:val="24"/>
          <w:szCs w:val="32"/>
        </w:rPr>
        <w:t>企业法人营业执照、税务登记证、组织机构代码证（或三证合一营业执照）；</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highlight w:val="none"/>
        </w:rPr>
      </w:pPr>
      <w:r>
        <w:rPr>
          <w:rFonts w:hint="eastAsia"/>
          <w:sz w:val="24"/>
          <w:szCs w:val="32"/>
          <w:highlight w:val="none"/>
          <w:lang w:val="en-US" w:eastAsia="zh-CN"/>
        </w:rPr>
        <w:t>2、具备建筑工程施工总承包三级及以上资质或建筑装修装饰工程专业承包二级及以上资质</w:t>
      </w:r>
      <w:r>
        <w:rPr>
          <w:rFonts w:hint="eastAsia"/>
          <w:sz w:val="24"/>
          <w:szCs w:val="32"/>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lang w:val="en-US" w:eastAsia="zh-CN"/>
        </w:rPr>
      </w:pPr>
      <w:r>
        <w:rPr>
          <w:rFonts w:hint="eastAsia"/>
          <w:sz w:val="24"/>
          <w:szCs w:val="32"/>
          <w:lang w:val="en-US" w:eastAsia="zh-CN"/>
        </w:rPr>
        <w:t>3、安全生产许可证；</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lang w:val="en-US" w:eastAsia="zh-CN"/>
        </w:rPr>
        <w:t>4、</w:t>
      </w:r>
      <w:r>
        <w:rPr>
          <w:rFonts w:hint="eastAsia"/>
          <w:sz w:val="24"/>
          <w:szCs w:val="32"/>
        </w:rPr>
        <w:t>法人授权委托书</w:t>
      </w:r>
      <w:r>
        <w:rPr>
          <w:rFonts w:hint="eastAsia"/>
          <w:sz w:val="24"/>
          <w:szCs w:val="32"/>
          <w:lang w:eastAsia="zh-CN"/>
        </w:rPr>
        <w:t>、</w:t>
      </w:r>
      <w:r>
        <w:rPr>
          <w:rFonts w:hint="eastAsia"/>
          <w:sz w:val="24"/>
          <w:szCs w:val="32"/>
        </w:rPr>
        <w:t>法人身份证</w:t>
      </w:r>
      <w:r>
        <w:rPr>
          <w:rFonts w:hint="eastAsia"/>
          <w:sz w:val="24"/>
          <w:szCs w:val="32"/>
          <w:lang w:eastAsia="zh-CN"/>
        </w:rPr>
        <w:t>、</w:t>
      </w:r>
      <w:r>
        <w:rPr>
          <w:rFonts w:hint="eastAsia"/>
          <w:sz w:val="24"/>
          <w:szCs w:val="32"/>
        </w:rPr>
        <w:t>被授权人身份证</w:t>
      </w:r>
      <w:r>
        <w:rPr>
          <w:rFonts w:hint="eastAsia"/>
          <w:sz w:val="24"/>
          <w:szCs w:val="32"/>
          <w:lang w:eastAsia="zh-CN"/>
        </w:rPr>
        <w:t>（注明联系人及电话）</w:t>
      </w:r>
      <w:r>
        <w:rPr>
          <w:rFonts w:hint="eastAsia"/>
          <w:sz w:val="24"/>
          <w:szCs w:val="32"/>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lang w:val="en-US" w:eastAsia="zh-CN"/>
        </w:rPr>
        <w:t>5、供应商须未被列入“信用中国”网站（www.creditchina.gov.cn）失信被执行人（以截图打印并加盖单位鲜章为准</w:t>
      </w:r>
      <w:r>
        <w:rPr>
          <w:rFonts w:hint="eastAsia"/>
          <w:sz w:val="24"/>
          <w:szCs w:val="32"/>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lang w:eastAsia="zh-CN"/>
        </w:rPr>
        <w:t>六、报</w:t>
      </w:r>
      <w:r>
        <w:rPr>
          <w:rFonts w:hint="eastAsia"/>
          <w:sz w:val="24"/>
          <w:szCs w:val="32"/>
        </w:rPr>
        <w:t>名时间: 2023年</w:t>
      </w:r>
      <w:r>
        <w:rPr>
          <w:rFonts w:hint="eastAsia"/>
          <w:sz w:val="24"/>
          <w:szCs w:val="32"/>
          <w:lang w:val="en-US" w:eastAsia="zh-CN"/>
        </w:rPr>
        <w:t>8</w:t>
      </w:r>
      <w:r>
        <w:rPr>
          <w:rFonts w:hint="eastAsia"/>
          <w:sz w:val="24"/>
          <w:szCs w:val="32"/>
        </w:rPr>
        <w:t>月</w:t>
      </w:r>
      <w:r>
        <w:rPr>
          <w:rFonts w:hint="eastAsia"/>
          <w:sz w:val="24"/>
          <w:szCs w:val="32"/>
          <w:lang w:val="en-US" w:eastAsia="zh-CN"/>
        </w:rPr>
        <w:t>15</w:t>
      </w:r>
      <w:r>
        <w:rPr>
          <w:rFonts w:hint="eastAsia"/>
          <w:sz w:val="24"/>
          <w:szCs w:val="32"/>
        </w:rPr>
        <w:t>日起至2023年</w:t>
      </w:r>
      <w:r>
        <w:rPr>
          <w:rFonts w:hint="eastAsia"/>
          <w:sz w:val="24"/>
          <w:szCs w:val="32"/>
          <w:lang w:val="en-US" w:eastAsia="zh-CN"/>
        </w:rPr>
        <w:t>8</w:t>
      </w:r>
      <w:r>
        <w:rPr>
          <w:rFonts w:hint="eastAsia"/>
          <w:sz w:val="24"/>
          <w:szCs w:val="32"/>
        </w:rPr>
        <w:t>月</w:t>
      </w:r>
      <w:r>
        <w:rPr>
          <w:rFonts w:hint="eastAsia"/>
          <w:sz w:val="24"/>
          <w:szCs w:val="32"/>
          <w:lang w:val="en-US" w:eastAsia="zh-CN"/>
        </w:rPr>
        <w:t>21</w:t>
      </w:r>
      <w:r>
        <w:rPr>
          <w:rFonts w:hint="eastAsia"/>
          <w:sz w:val="24"/>
          <w:szCs w:val="32"/>
        </w:rPr>
        <w:t>日止。</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lang w:eastAsia="zh-CN"/>
        </w:rPr>
        <w:t>七</w:t>
      </w:r>
      <w:r>
        <w:rPr>
          <w:rFonts w:hint="eastAsia"/>
          <w:sz w:val="24"/>
          <w:szCs w:val="32"/>
        </w:rPr>
        <w:t>、报名方式：线上报名，请将报资质要求资料加盖鲜章扫描后打包（压缩包名称格式：单位名称+投标人姓名+联系方式）发至邮箱704057408@qq.com，逾期无效。</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lang w:eastAsia="zh-CN"/>
        </w:rPr>
        <w:t>八</w:t>
      </w:r>
      <w:r>
        <w:rPr>
          <w:rFonts w:hint="eastAsia"/>
          <w:sz w:val="24"/>
          <w:szCs w:val="32"/>
        </w:rPr>
        <w:t>、开标时间及地点</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rPr>
        <w:t>1、开标时间：2023年</w:t>
      </w:r>
      <w:r>
        <w:rPr>
          <w:rFonts w:hint="eastAsia"/>
          <w:sz w:val="24"/>
          <w:szCs w:val="32"/>
          <w:lang w:val="en-US" w:eastAsia="zh-CN"/>
        </w:rPr>
        <w:t>8</w:t>
      </w:r>
      <w:r>
        <w:rPr>
          <w:rFonts w:hint="eastAsia"/>
          <w:sz w:val="24"/>
          <w:szCs w:val="32"/>
        </w:rPr>
        <w:t>月</w:t>
      </w:r>
      <w:r>
        <w:rPr>
          <w:rFonts w:hint="eastAsia"/>
          <w:sz w:val="24"/>
          <w:szCs w:val="32"/>
          <w:lang w:val="en-US" w:eastAsia="zh-CN"/>
        </w:rPr>
        <w:t>22</w:t>
      </w:r>
      <w:r>
        <w:rPr>
          <w:rFonts w:hint="eastAsia"/>
          <w:sz w:val="24"/>
          <w:szCs w:val="32"/>
        </w:rPr>
        <w:t>日</w:t>
      </w:r>
      <w:r>
        <w:rPr>
          <w:rFonts w:hint="eastAsia"/>
          <w:sz w:val="24"/>
          <w:szCs w:val="32"/>
          <w:lang w:eastAsia="zh-CN"/>
        </w:rPr>
        <w:t>下午</w:t>
      </w:r>
      <w:r>
        <w:rPr>
          <w:rFonts w:hint="eastAsia"/>
          <w:sz w:val="24"/>
          <w:szCs w:val="32"/>
          <w:lang w:val="en-US" w:eastAsia="zh-CN"/>
        </w:rPr>
        <w:t>15:00</w:t>
      </w:r>
      <w:r>
        <w:rPr>
          <w:rFonts w:hint="eastAsia"/>
          <w:sz w:val="24"/>
          <w:szCs w:val="32"/>
        </w:rPr>
        <w:t>(迟到10分钟后被视为自动弃权)</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rPr>
        <w:t>2、开标地点：后勤科办公室（沣西新城龙台观路831号）</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eastAsiaTheme="minorEastAsia"/>
          <w:sz w:val="24"/>
          <w:szCs w:val="32"/>
          <w:lang w:val="en-US" w:eastAsia="zh-CN"/>
        </w:rPr>
      </w:pPr>
      <w:r>
        <w:rPr>
          <w:rFonts w:hint="eastAsia"/>
          <w:sz w:val="24"/>
          <w:szCs w:val="32"/>
        </w:rPr>
        <w:t>九、咨询电话：</w:t>
      </w:r>
      <w:r>
        <w:rPr>
          <w:rFonts w:hint="eastAsia"/>
          <w:sz w:val="24"/>
          <w:szCs w:val="32"/>
          <w:lang w:eastAsia="zh-CN"/>
        </w:rPr>
        <w:t>报名咨询</w:t>
      </w:r>
      <w:r>
        <w:rPr>
          <w:rFonts w:hint="eastAsia"/>
          <w:sz w:val="24"/>
          <w:szCs w:val="32"/>
        </w:rPr>
        <w:t>19916287800</w:t>
      </w:r>
      <w:r>
        <w:rPr>
          <w:rFonts w:hint="eastAsia"/>
          <w:sz w:val="24"/>
          <w:szCs w:val="32"/>
          <w:lang w:val="en-US" w:eastAsia="zh-CN"/>
        </w:rPr>
        <w:t xml:space="preserve">  </w:t>
      </w:r>
      <w:r>
        <w:rPr>
          <w:rFonts w:hint="eastAsia"/>
          <w:sz w:val="24"/>
          <w:szCs w:val="32"/>
          <w:lang w:eastAsia="zh-CN"/>
        </w:rPr>
        <w:t>技术咨询</w:t>
      </w:r>
      <w:r>
        <w:rPr>
          <w:rFonts w:hint="eastAsia"/>
          <w:sz w:val="24"/>
          <w:szCs w:val="32"/>
          <w:lang w:val="en-US" w:eastAsia="zh-CN"/>
        </w:rPr>
        <w:t>15667100162</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
          <w:bCs/>
          <w:sz w:val="24"/>
          <w:szCs w:val="32"/>
          <w:lang w:val="en-US" w:eastAsia="zh-CN"/>
        </w:rPr>
      </w:pPr>
      <w:r>
        <w:rPr>
          <w:rFonts w:hint="eastAsia"/>
          <w:sz w:val="24"/>
          <w:szCs w:val="32"/>
        </w:rPr>
        <w:t>备注：1、投标人须保证资质文件的真实、合法、有效，因资质产生的一切纠纷由投标人承担法律责任；</w:t>
      </w:r>
      <w:r>
        <w:rPr>
          <w:rFonts w:hint="eastAsia"/>
          <w:b/>
          <w:bCs/>
          <w:sz w:val="24"/>
          <w:szCs w:val="32"/>
        </w:rPr>
        <w:t>2、</w:t>
      </w:r>
      <w:r>
        <w:rPr>
          <w:rFonts w:hint="eastAsia"/>
          <w:b/>
          <w:bCs/>
          <w:sz w:val="24"/>
          <w:szCs w:val="32"/>
          <w:lang w:eastAsia="zh-CN"/>
        </w:rPr>
        <w:t>报价单须按照工程量清单进行编制，由专业人员出具，并盖专用章，否则按废标处理。</w:t>
      </w:r>
      <w:r>
        <w:rPr>
          <w:rFonts w:hint="eastAsia"/>
          <w:b/>
          <w:bCs/>
          <w:sz w:val="24"/>
          <w:szCs w:val="32"/>
          <w:lang w:val="en-US" w:eastAsia="zh-CN"/>
        </w:rPr>
        <w:t>3、招标现场需携带线上报名时所提供的资料，装订成册，除此之外需单独携带一份报价表，不与上述资料装订在一起。</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lang w:eastAsia="zh-CN"/>
        </w:rPr>
      </w:pPr>
      <w:r>
        <w:rPr>
          <w:rFonts w:hint="eastAsia"/>
          <w:sz w:val="24"/>
          <w:szCs w:val="32"/>
          <w:lang w:val="en-US" w:eastAsia="zh-CN"/>
        </w:rPr>
        <w:t>附件：施工示意图及工程量清单</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right"/>
        <w:textAlignment w:val="auto"/>
        <w:rPr>
          <w:rFonts w:hint="default"/>
          <w:sz w:val="24"/>
          <w:szCs w:val="32"/>
          <w:lang w:val="en-US" w:eastAsia="zh-CN"/>
        </w:rPr>
      </w:pPr>
      <w:r>
        <w:rPr>
          <w:rFonts w:hint="eastAsia"/>
          <w:sz w:val="24"/>
          <w:szCs w:val="32"/>
          <w:lang w:eastAsia="zh-CN"/>
        </w:rPr>
        <w:t>后勤保障科</w:t>
      </w:r>
      <w:r>
        <w:rPr>
          <w:rFonts w:hint="eastAsia"/>
          <w:sz w:val="24"/>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pPr>
      <w:r>
        <w:rPr>
          <w:rFonts w:hint="eastAsia"/>
          <w:sz w:val="24"/>
          <w:szCs w:val="32"/>
          <w:lang w:val="en-US" w:eastAsia="zh-CN"/>
        </w:rPr>
        <w:t>2023年8月14日</w:t>
      </w:r>
      <w:bookmarkStart w:id="0" w:name="_GoBack"/>
      <w:bookmarkEnd w:id="0"/>
    </w:p>
    <w:sectPr>
      <w:pgSz w:w="11906" w:h="16838"/>
      <w:pgMar w:top="1134"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9657BA"/>
    <w:multiLevelType w:val="singleLevel"/>
    <w:tmpl w:val="2B9657B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iZGEyYzE1YmU0Y2UzNmI1NjhkNWY5OGJiZGMwNGIifQ=="/>
  </w:docVars>
  <w:rsids>
    <w:rsidRoot w:val="00000000"/>
    <w:rsid w:val="022655F4"/>
    <w:rsid w:val="0341020B"/>
    <w:rsid w:val="0DBD43EE"/>
    <w:rsid w:val="14651858"/>
    <w:rsid w:val="17E56369"/>
    <w:rsid w:val="19105416"/>
    <w:rsid w:val="1B7D4FB1"/>
    <w:rsid w:val="1C33074E"/>
    <w:rsid w:val="21E8421C"/>
    <w:rsid w:val="26D34361"/>
    <w:rsid w:val="32AC6BA0"/>
    <w:rsid w:val="363E565D"/>
    <w:rsid w:val="37195CD5"/>
    <w:rsid w:val="3AFA72BA"/>
    <w:rsid w:val="3C4610DD"/>
    <w:rsid w:val="3D0A24E0"/>
    <w:rsid w:val="40FF2506"/>
    <w:rsid w:val="46EE5A77"/>
    <w:rsid w:val="4CC81275"/>
    <w:rsid w:val="4D230E41"/>
    <w:rsid w:val="4F924B7D"/>
    <w:rsid w:val="523A167B"/>
    <w:rsid w:val="58046545"/>
    <w:rsid w:val="5E6F5CE6"/>
    <w:rsid w:val="5E937F87"/>
    <w:rsid w:val="5E9A468D"/>
    <w:rsid w:val="60486F6B"/>
    <w:rsid w:val="67B467B2"/>
    <w:rsid w:val="68691AB5"/>
    <w:rsid w:val="6D471E31"/>
    <w:rsid w:val="6FAB4ADB"/>
    <w:rsid w:val="76930597"/>
    <w:rsid w:val="7E6576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498</Words>
  <Characters>534</Characters>
  <Lines>0</Lines>
  <Paragraphs>0</Paragraphs>
  <TotalTime>0</TotalTime>
  <ScaleCrop>false</ScaleCrop>
  <LinksUpToDate>false</LinksUpToDate>
  <CharactersWithSpaces>538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2020-07-29T09:23:00Z</dcterms:created>
  <dc:creator>Administrator</dc:creator>
  <cp:lastModifiedBy>赫阳</cp:lastModifiedBy>
  <cp:lastPrinted>2022-10-10T09:26:00Z</cp:lastPrinted>
  <dcterms:modified xsi:type="dcterms:W3CDTF">2023-08-14T09:14:43Z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41B78A476DEE43DB8F8795FB81B3E24E</vt:lpwstr>
  </property>
</Properties>
</file>